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b w:val="1"/>
          <w:bCs w:val="1"/>
          <w:color w:val="000000"/>
        </w:rPr>
      </w:pPr>
      <w:bookmarkStart w:colFirst="0" w:colLast="0" w:name="_heading=h.s9q1qhhla9e0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REQUERIMENTO DE INDICAÇÃO DE COMPOSIÇÃO DE BANCA EXAMINADORA</w:t>
      </w:r>
    </w:p>
    <w:p w:rsidR="00000000" w:rsidDel="00000000" w:rsidP="00000000" w:rsidRDefault="00000000" w:rsidRPr="00000000" w14:paraId="00000002">
      <w:pPr>
        <w:widowControl w:val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IDENTIFICAÇÃO</w:t>
      </w:r>
    </w:p>
    <w:p w:rsidR="00000000" w:rsidDel="00000000" w:rsidP="00000000" w:rsidRDefault="00000000" w:rsidRPr="00000000" w14:paraId="00000004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7290"/>
        <w:tblGridChange w:id="0">
          <w:tblGrid>
            <w:gridCol w:w="2263"/>
            <w:gridCol w:w="729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Discente:</w:t>
            </w:r>
          </w:p>
        </w:tc>
        <w:tc>
          <w:tcPr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Matrícula:</w:t>
            </w:r>
          </w:p>
        </w:tc>
        <w:tc>
          <w:tcPr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Orientador:</w:t>
            </w:r>
          </w:p>
        </w:tc>
        <w:tc>
          <w:tcPr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Coorientador ou 2º Orientador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(se houver):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Título da dissertação</w:t>
            </w:r>
          </w:p>
        </w:tc>
        <w:tc>
          <w:tcPr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COMPOSIÇÃO DA BANCA EXAMINADORA DE DEFESA DE TRABALHO FINAL</w:t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724"/>
        <w:tblGridChange w:id="0">
          <w:tblGrid>
            <w:gridCol w:w="2830"/>
            <w:gridCol w:w="6724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CPF do Orientador (Avaliador Titular 1)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Programa de Pós-graduação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Índice h (Scopus)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Link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para o Currículo Lattes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724"/>
        <w:tblGridChange w:id="0">
          <w:tblGrid>
            <w:gridCol w:w="2830"/>
            <w:gridCol w:w="6724"/>
          </w:tblGrid>
        </w:tblGridChange>
      </w:tblGrid>
      <w:tr>
        <w:trPr>
          <w:cantSplit w:val="0"/>
          <w:trHeight w:val="153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 do Avaliador Titular 2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Programa de Pós-graduação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Índice h (Scopus)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Link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para o Currículo Lattes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724"/>
        <w:tblGridChange w:id="0">
          <w:tblGrid>
            <w:gridCol w:w="2830"/>
            <w:gridCol w:w="6724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 do Avaliador Titular 3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Programa de Pós-graduação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Índice h (Scopus)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Link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para o Currículo Lattes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724"/>
        <w:tblGridChange w:id="0">
          <w:tblGrid>
            <w:gridCol w:w="2830"/>
            <w:gridCol w:w="6724"/>
          </w:tblGrid>
        </w:tblGridChange>
      </w:tblGrid>
      <w:tr>
        <w:trPr>
          <w:cantSplit w:val="0"/>
          <w:trHeight w:val="194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 do Avaliador Suplente 1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D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Programa de Pós-graduação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F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Índice h (Scopus)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41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Link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para o Currículo Lattes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724"/>
        <w:tblGridChange w:id="0">
          <w:tblGrid>
            <w:gridCol w:w="2830"/>
            <w:gridCol w:w="6724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44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 do Avaliador Suplente 2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Instituição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Programa de Pós-graduação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4C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Índice h (Scopus)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4E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Link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para o Currículo Lattes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DECLARAÇÃO</w:t>
      </w:r>
    </w:p>
    <w:p w:rsidR="00000000" w:rsidDel="00000000" w:rsidP="00000000" w:rsidRDefault="00000000" w:rsidRPr="00000000" w14:paraId="00000053">
      <w:pPr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ind w:firstLine="56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Declaramos, para os devidos fins, que a indicação de membros para compor a banca examinadora do trabalho final de mestrado identificada acima foi realizada em conformidade com os critérios dispostos no regulamento do PPGEPS, notadamente o art. 64, sob pena de atrasar os trâmites necessários para a realização da defesa de dissertação. </w:t>
      </w:r>
    </w:p>
    <w:p w:rsidR="00000000" w:rsidDel="00000000" w:rsidP="00000000" w:rsidRDefault="00000000" w:rsidRPr="00000000" w14:paraId="00000055">
      <w:pPr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firstLine="567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João Pessoa/PB, __ de __________ de 202_.</w:t>
      </w:r>
    </w:p>
    <w:p w:rsidR="00000000" w:rsidDel="00000000" w:rsidP="00000000" w:rsidRDefault="00000000" w:rsidRPr="00000000" w14:paraId="00000057">
      <w:pPr>
        <w:ind w:firstLine="567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firstLine="567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567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firstLine="567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5B">
      <w:pPr>
        <w:ind w:firstLine="567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(Assinatura do Discente)</w:t>
      </w:r>
    </w:p>
    <w:p w:rsidR="00000000" w:rsidDel="00000000" w:rsidP="00000000" w:rsidRDefault="00000000" w:rsidRPr="00000000" w14:paraId="0000005C">
      <w:pPr>
        <w:ind w:firstLine="567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567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567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567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60">
      <w:pPr>
        <w:ind w:firstLine="567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(Assinatura do Orientador)</w:t>
      </w:r>
    </w:p>
    <w:p w:rsidR="00000000" w:rsidDel="00000000" w:rsidP="00000000" w:rsidRDefault="00000000" w:rsidRPr="00000000" w14:paraId="00000061">
      <w:pPr>
        <w:ind w:firstLine="567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firstLine="567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firstLine="567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426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tabs>
        <w:tab w:val="center" w:leader="none" w:pos="4252"/>
        <w:tab w:val="right" w:leader="none" w:pos="8504"/>
      </w:tabs>
      <w:ind w:left="-993" w:right="-1283" w:firstLine="0"/>
      <w:jc w:val="center"/>
      <w:rPr>
        <w:smallCaps w:val="1"/>
        <w:sz w:val="20"/>
        <w:szCs w:val="20"/>
      </w:rPr>
    </w:pPr>
    <w:r w:rsidDel="00000000" w:rsidR="00000000" w:rsidRPr="00000000">
      <w:rPr>
        <w:smallCaps w:val="1"/>
        <w:sz w:val="20"/>
        <w:szCs w:val="20"/>
        <w:rtl w:val="0"/>
      </w:rPr>
      <w:t xml:space="preserve">Programa de Pós-Graduação em Engenharia de Produção e Sistemas - PPGEPS/CT/UFPB - Campus I</w:t>
    </w:r>
  </w:p>
  <w:p w:rsidR="00000000" w:rsidDel="00000000" w:rsidP="00000000" w:rsidRDefault="00000000" w:rsidRPr="00000000" w14:paraId="0000006D">
    <w:pPr>
      <w:tabs>
        <w:tab w:val="center" w:leader="none" w:pos="4252"/>
        <w:tab w:val="right" w:leader="none" w:pos="8504"/>
      </w:tabs>
      <w:ind w:left="-993" w:right="-1283" w:firstLine="0"/>
      <w:jc w:val="center"/>
      <w:rPr>
        <w:smallCaps w:val="1"/>
        <w:sz w:val="20"/>
        <w:szCs w:val="20"/>
      </w:rPr>
    </w:pPr>
    <w:r w:rsidDel="00000000" w:rsidR="00000000" w:rsidRPr="00000000">
      <w:rPr>
        <w:smallCaps w:val="1"/>
        <w:sz w:val="20"/>
        <w:szCs w:val="20"/>
        <w:rtl w:val="0"/>
      </w:rPr>
      <w:t xml:space="preserve">João Pessoa - PB - CEP 58.051-900 - E-mail: </w:t>
    </w:r>
    <w:r w:rsidDel="00000000" w:rsidR="00000000" w:rsidRPr="00000000">
      <w:rPr>
        <w:sz w:val="22"/>
        <w:szCs w:val="22"/>
        <w:rtl w:val="0"/>
      </w:rPr>
      <w:t xml:space="preserve">ppgeps.ufpb@gmail.com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tabs>
        <w:tab w:val="center" w:leader="none" w:pos="4252"/>
        <w:tab w:val="right" w:leader="none" w:pos="8504"/>
      </w:tabs>
      <w:ind w:left="-993" w:right="-1283" w:firstLine="0"/>
      <w:jc w:val="center"/>
      <w:rPr>
        <w:smallCaps w:val="1"/>
        <w:sz w:val="20"/>
        <w:szCs w:val="20"/>
      </w:rPr>
    </w:pPr>
    <w:hyperlink r:id="rId1">
      <w:r w:rsidDel="00000000" w:rsidR="00000000" w:rsidRPr="00000000">
        <w:rPr>
          <w:color w:val="1155cc"/>
          <w:sz w:val="22"/>
          <w:szCs w:val="22"/>
          <w:u w:val="single"/>
          <w:rtl w:val="0"/>
        </w:rPr>
        <w:t xml:space="preserve">https://ct.ufpb.br/ppgeps</w:t>
      </w:r>
    </w:hyperlink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smallCaps w:val="1"/>
        <w:sz w:val="20"/>
        <w:szCs w:val="20"/>
        <w:rtl w:val="0"/>
      </w:rPr>
      <w:t xml:space="preserve">Fone: + 55 83 3216-7124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7"/>
      <w:tblW w:w="9953.0" w:type="dxa"/>
      <w:jc w:val="center"/>
      <w:tblBorders>
        <w:bottom w:color="000000" w:space="0" w:sz="8" w:val="single"/>
      </w:tblBorders>
      <w:tblLayout w:type="fixed"/>
      <w:tblLook w:val="0000"/>
    </w:tblPr>
    <w:tblGrid>
      <w:gridCol w:w="1260"/>
      <w:gridCol w:w="7040"/>
      <w:gridCol w:w="1653"/>
      <w:tblGridChange w:id="0">
        <w:tblGrid>
          <w:gridCol w:w="1260"/>
          <w:gridCol w:w="7040"/>
          <w:gridCol w:w="1653"/>
        </w:tblGrid>
      </w:tblGridChange>
    </w:tblGrid>
    <w:tr>
      <w:trPr>
        <w:cantSplit w:val="0"/>
        <w:trHeight w:val="922" w:hRule="atLeast"/>
        <w:tblHeader w:val="0"/>
      </w:trPr>
      <w:tc>
        <w:tcPr>
          <w:tcMar>
            <w:left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2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581025" cy="762000"/>
                <wp:effectExtent b="0" l="0" r="0" t="0"/>
                <wp:docPr id="7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3847" l="6969" r="4977" t="384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left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Universidade Federal da Paraíba</w:t>
          </w:r>
        </w:p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1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Centro de Tecnologia</w:t>
          </w:r>
        </w:p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1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PROGRAMA DE PÓS-GRADUAÇÃO EM ENGENHARIA DE PRODUÇÃO E SISTEMAS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left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876300" cy="485775"/>
                <wp:effectExtent b="0" l="0" r="0" t="0"/>
                <wp:docPr id="7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120" w:lineRule="auto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spacing w:after="120" w:before="12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850062"/>
    <w:pPr>
      <w:ind w:left="720"/>
      <w:contextualSpacing w:val="1"/>
    </w:pPr>
  </w:style>
  <w:style w:type="character" w:styleId="Refdecomentrio">
    <w:name w:val="annotation reference"/>
    <w:uiPriority w:val="99"/>
    <w:semiHidden w:val="1"/>
    <w:unhideWhenUsed w:val="1"/>
    <w:rsid w:val="006C55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C5527"/>
    <w:rPr>
      <w:sz w:val="20"/>
      <w:szCs w:val="20"/>
      <w:lang w:eastAsia="x-none" w:val="x-none"/>
    </w:rPr>
  </w:style>
  <w:style w:type="character" w:styleId="TextodecomentrioChar" w:customStyle="1">
    <w:name w:val="Texto de comentário Char"/>
    <w:link w:val="Textodecomentrio"/>
    <w:uiPriority w:val="99"/>
    <w:rsid w:val="006C55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C5527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6C5527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5527"/>
    <w:rPr>
      <w:rFonts w:ascii="Segoe UI" w:hAnsi="Segoe UI"/>
      <w:sz w:val="18"/>
      <w:szCs w:val="18"/>
      <w:lang w:eastAsia="x-none" w:val="x-none"/>
    </w:rPr>
  </w:style>
  <w:style w:type="character" w:styleId="TextodebaloChar" w:customStyle="1">
    <w:name w:val="Texto de balão Char"/>
    <w:link w:val="Textodebalo"/>
    <w:uiPriority w:val="99"/>
    <w:semiHidden w:val="1"/>
    <w:rsid w:val="006C5527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173490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en-US"/>
    </w:rPr>
  </w:style>
  <w:style w:type="character" w:styleId="SubttuloChar" w:customStyle="1">
    <w:name w:val="Subtítulo Char"/>
    <w:link w:val="Subttulo"/>
    <w:uiPriority w:val="11"/>
    <w:rsid w:val="003066A3"/>
    <w:rPr>
      <w:rFonts w:ascii="Arial" w:cs="Times New Roman" w:eastAsia="Times New Roman" w:hAnsi="Arial"/>
      <w:b w:val="1"/>
      <w:sz w:val="36"/>
      <w:szCs w:val="20"/>
      <w:lang w:eastAsia="pt-BR"/>
    </w:rPr>
  </w:style>
  <w:style w:type="paragraph" w:styleId="NormalWeb">
    <w:name w:val="Normal (Web)"/>
    <w:basedOn w:val="Normal"/>
    <w:semiHidden w:val="1"/>
    <w:rsid w:val="00DB4E74"/>
    <w:pPr>
      <w:spacing w:after="100" w:afterAutospacing="1" w:before="100" w:beforeAutospacing="1"/>
    </w:pPr>
    <w:rPr>
      <w:szCs w:val="24"/>
      <w:lang w:eastAsia="pt-BR"/>
    </w:rPr>
  </w:style>
  <w:style w:type="table" w:styleId="Tabelacomgrade">
    <w:name w:val="Table Grid"/>
    <w:basedOn w:val="Tabelanormal"/>
    <w:rsid w:val="00DB4E74"/>
    <w:pPr>
      <w:spacing w:after="200" w:line="276" w:lineRule="auto"/>
    </w:pPr>
    <w:rPr>
      <w:rFonts w:eastAsia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rsid w:val="00DB4E74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/>
      <w:sz w:val="22"/>
      <w:szCs w:val="20"/>
      <w:lang w:eastAsia="x-none" w:val="x-none"/>
    </w:rPr>
  </w:style>
  <w:style w:type="character" w:styleId="CabealhoChar" w:customStyle="1">
    <w:name w:val="Cabeçalho Char"/>
    <w:link w:val="Cabealho"/>
    <w:uiPriority w:val="99"/>
    <w:rsid w:val="00DB4E74"/>
    <w:rPr>
      <w:rFonts w:ascii="Calibri" w:cs="Times New Roman" w:eastAsia="Times New Roman" w:hAnsi="Calibri"/>
      <w:sz w:val="22"/>
    </w:rPr>
  </w:style>
  <w:style w:type="character" w:styleId="Ttulo1Char" w:customStyle="1">
    <w:name w:val="Título 1 Char"/>
    <w:link w:val="Ttulo1"/>
    <w:uiPriority w:val="9"/>
    <w:rsid w:val="00962B40"/>
    <w:rPr>
      <w:rFonts w:cs="Times New Roman" w:eastAsia="Times New Roman"/>
      <w:b w:val="1"/>
      <w:bCs w:val="1"/>
      <w:kern w:val="32"/>
      <w:sz w:val="24"/>
      <w:szCs w:val="32"/>
      <w:lang w:eastAsia="en-US"/>
    </w:rPr>
  </w:style>
  <w:style w:type="character" w:styleId="Ttulo2Char" w:customStyle="1">
    <w:name w:val="Título 2 Char"/>
    <w:link w:val="Ttulo2"/>
    <w:uiPriority w:val="9"/>
    <w:rsid w:val="00962B40"/>
    <w:rPr>
      <w:rFonts w:cs="Times New Roman" w:eastAsia="Times New Roman"/>
      <w:b w:val="1"/>
      <w:bCs w:val="1"/>
      <w:iCs w:val="1"/>
      <w:sz w:val="24"/>
      <w:szCs w:val="28"/>
      <w:lang w:eastAsia="en-US"/>
    </w:rPr>
  </w:style>
  <w:style w:type="paragraph" w:styleId="Rodap">
    <w:name w:val="footer"/>
    <w:basedOn w:val="Normal"/>
    <w:link w:val="RodapChar"/>
    <w:uiPriority w:val="99"/>
    <w:unhideWhenUsed w:val="1"/>
    <w:rsid w:val="00ED36C5"/>
    <w:pPr>
      <w:tabs>
        <w:tab w:val="center" w:pos="4252"/>
        <w:tab w:val="right" w:pos="8504"/>
      </w:tabs>
    </w:pPr>
    <w:rPr>
      <w:lang w:val="x-none"/>
    </w:rPr>
  </w:style>
  <w:style w:type="character" w:styleId="RodapChar" w:customStyle="1">
    <w:name w:val="Rodapé Char"/>
    <w:link w:val="Rodap"/>
    <w:uiPriority w:val="99"/>
    <w:rsid w:val="00ED36C5"/>
    <w:rPr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620684"/>
    <w:pPr>
      <w:spacing w:after="120" w:before="120"/>
      <w:jc w:val="both"/>
    </w:pPr>
    <w:rPr>
      <w:color w:val="000000"/>
      <w:lang w:val="x-none"/>
    </w:rPr>
  </w:style>
  <w:style w:type="character" w:styleId="CorpodetextoChar" w:customStyle="1">
    <w:name w:val="Corpo de texto Char"/>
    <w:link w:val="Corpodetexto"/>
    <w:uiPriority w:val="99"/>
    <w:rsid w:val="00620684"/>
    <w:rPr>
      <w:color w:val="000000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 w:val="1"/>
    <w:rsid w:val="003F5294"/>
    <w:pPr>
      <w:spacing w:after="120" w:before="120"/>
      <w:ind w:left="3402"/>
      <w:jc w:val="both"/>
    </w:pPr>
    <w:rPr>
      <w:rFonts w:ascii="Arial" w:hAnsi="Arial"/>
      <w:sz w:val="22"/>
      <w:lang w:val="x-none"/>
    </w:rPr>
  </w:style>
  <w:style w:type="character" w:styleId="RecuodecorpodetextoChar" w:customStyle="1">
    <w:name w:val="Recuo de corpo de texto Char"/>
    <w:link w:val="Recuodecorpodetexto"/>
    <w:uiPriority w:val="99"/>
    <w:rsid w:val="003F5294"/>
    <w:rPr>
      <w:rFonts w:ascii="Arial" w:cs="Arial" w:hAnsi="Arial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 w:val="1"/>
    <w:rsid w:val="008B54CB"/>
    <w:pPr>
      <w:spacing w:after="120"/>
      <w:jc w:val="both"/>
    </w:pPr>
    <w:rPr>
      <w:rFonts w:ascii="Arial" w:hAnsi="Arial"/>
      <w:bCs w:val="1"/>
      <w:color w:val="000000"/>
      <w:sz w:val="20"/>
      <w:szCs w:val="20"/>
      <w:lang w:val="x-none"/>
    </w:rPr>
  </w:style>
  <w:style w:type="character" w:styleId="Corpodetexto2Char" w:customStyle="1">
    <w:name w:val="Corpo de texto 2 Char"/>
    <w:link w:val="Corpodetexto2"/>
    <w:uiPriority w:val="99"/>
    <w:rsid w:val="008B54CB"/>
    <w:rPr>
      <w:rFonts w:ascii="Arial" w:cs="Arial" w:hAnsi="Arial"/>
      <w:bCs w:val="1"/>
      <w:color w:val="000000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 w:val="1"/>
    <w:unhideWhenUsed w:val="1"/>
    <w:rsid w:val="00255DB5"/>
    <w:rPr>
      <w:rFonts w:ascii="Tahoma" w:cs="Tahoma" w:hAnsi="Tahoma"/>
      <w:sz w:val="16"/>
      <w:szCs w:val="16"/>
    </w:rPr>
  </w:style>
  <w:style w:type="character" w:styleId="MapadoDocumentoChar" w:customStyle="1">
    <w:name w:val="Mapa do Documento Char"/>
    <w:link w:val="MapadoDocumento"/>
    <w:uiPriority w:val="99"/>
    <w:semiHidden w:val="1"/>
    <w:rsid w:val="00255DB5"/>
    <w:rPr>
      <w:rFonts w:ascii="Tahoma" w:cs="Tahoma" w:hAnsi="Tahoma"/>
      <w:sz w:val="16"/>
      <w:szCs w:val="16"/>
      <w:lang w:val="pt-BR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t.ufpb.br/ppgep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iMoO8tVD4vEvZBOKpvf9rT1M4g==">CgMxLjAyDmguczlxMXFoaGxhOWUwOAByITF1M0J6cDZvallsRExldUN2OE9JU1haTWZUVVBNZnl3ZA==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2021-05-26T14:07:00Z</dcterms:created>
  <dc:creator>User</dc:creator>
</cp:coreProperties>
</file>